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3979" w14:textId="24E15959" w:rsidR="00C65942" w:rsidRDefault="00002965">
      <w:pPr>
        <w:rPr>
          <w:b/>
          <w:bCs/>
          <w:u w:val="single"/>
        </w:rPr>
      </w:pPr>
      <w:r w:rsidRPr="00002965">
        <w:rPr>
          <w:b/>
          <w:bCs/>
          <w:u w:val="single"/>
        </w:rPr>
        <w:t xml:space="preserve">‘I’M GOING’ SOCIAL POSTS </w:t>
      </w:r>
    </w:p>
    <w:p w14:paraId="42AADC2A" w14:textId="77777777" w:rsidR="00002965" w:rsidRDefault="00002965">
      <w:pPr>
        <w:rPr>
          <w:b/>
          <w:bCs/>
          <w:u w:val="single"/>
        </w:rPr>
      </w:pPr>
    </w:p>
    <w:p w14:paraId="361D319A" w14:textId="77777777" w:rsidR="00EA7867" w:rsidRDefault="00002965">
      <w:r>
        <w:t xml:space="preserve">I’m going to Kansas City in April for the 2024 Agri-Marketing Conference! Will you join </w:t>
      </w:r>
      <w:r w:rsidR="00F229C6">
        <w:t>me</w:t>
      </w:r>
      <w:r>
        <w:t xml:space="preserve">? #NAMA24 </w:t>
      </w:r>
    </w:p>
    <w:p w14:paraId="1F7D0727" w14:textId="13B227EC" w:rsidR="00F229C6" w:rsidRDefault="00EA7867">
      <w:hyperlink r:id="rId4" w:history="1">
        <w:r w:rsidRPr="002A6BCE">
          <w:rPr>
            <w:rStyle w:val="Hyperlink"/>
          </w:rPr>
          <w:t>https://www.nama.org/bright_horizons.html</w:t>
        </w:r>
      </w:hyperlink>
    </w:p>
    <w:p w14:paraId="334F2610" w14:textId="77777777" w:rsidR="00002965" w:rsidRDefault="00002965"/>
    <w:p w14:paraId="09A2F336" w14:textId="77777777" w:rsidR="00EA7867" w:rsidRDefault="00002965">
      <w:r>
        <w:t>We’re welcoming agri-marketers to Kansas City for #NAMA24</w:t>
      </w:r>
      <w:r w:rsidR="00F229C6">
        <w:t xml:space="preserve"> in April.</w:t>
      </w:r>
      <w:r>
        <w:t xml:space="preserve"> All your NAMA colleagues will be there, </w:t>
      </w:r>
      <w:r w:rsidR="00F229C6">
        <w:t>come on down!</w:t>
      </w:r>
      <w:r>
        <w:t xml:space="preserve"> </w:t>
      </w:r>
    </w:p>
    <w:p w14:paraId="40D2E42A" w14:textId="21A9CF50" w:rsidR="00002965" w:rsidRDefault="00EA7867">
      <w:hyperlink r:id="rId5" w:history="1">
        <w:r w:rsidRPr="002A6BCE">
          <w:rPr>
            <w:rStyle w:val="Hyperlink"/>
          </w:rPr>
          <w:t>https://www.nama.org/bright_horizons.html</w:t>
        </w:r>
      </w:hyperlink>
    </w:p>
    <w:p w14:paraId="2F95E092" w14:textId="77777777" w:rsidR="008F5A7D" w:rsidRDefault="008F5A7D"/>
    <w:p w14:paraId="3E2221B1" w14:textId="31C00D90" w:rsidR="008F5A7D" w:rsidRDefault="008F5A7D">
      <w:r>
        <w:t xml:space="preserve">All the hits are returning at #NAMA24—thought-provoking keynote speakers, in-depth breakout sessions, networking/happy hours, and more. Come join me in KC in April! </w:t>
      </w:r>
      <w:hyperlink r:id="rId6" w:history="1">
        <w:r w:rsidR="00626E18" w:rsidRPr="002A6BCE">
          <w:rPr>
            <w:rStyle w:val="Hyperlink"/>
          </w:rPr>
          <w:t>https://www.nama.org/bright_horizons.html</w:t>
        </w:r>
      </w:hyperlink>
    </w:p>
    <w:p w14:paraId="0421132C" w14:textId="77777777" w:rsidR="00002965" w:rsidRDefault="00002965"/>
    <w:p w14:paraId="66059C9C" w14:textId="77777777" w:rsidR="00EA7867" w:rsidRDefault="00002965">
      <w:r>
        <w:t>Do you have April plans</w:t>
      </w:r>
      <w:r w:rsidR="00F229C6">
        <w:t xml:space="preserve"> yet</w:t>
      </w:r>
      <w:r>
        <w:t xml:space="preserve">? Why not come on down to Kansas City for the 2024 Agri-Marketing Conference! #NAMA24 </w:t>
      </w:r>
    </w:p>
    <w:p w14:paraId="5178240B" w14:textId="0691878A" w:rsidR="00002965" w:rsidRDefault="00EA7867">
      <w:hyperlink r:id="rId7" w:history="1">
        <w:r w:rsidRPr="002A6BCE">
          <w:rPr>
            <w:rStyle w:val="Hyperlink"/>
          </w:rPr>
          <w:t>https://www.nama.org/bright_horizons.html</w:t>
        </w:r>
      </w:hyperlink>
    </w:p>
    <w:p w14:paraId="780BC42F" w14:textId="77777777" w:rsidR="008F5A7D" w:rsidRDefault="008F5A7D" w:rsidP="008F5A7D"/>
    <w:p w14:paraId="7FDFA30D" w14:textId="39FA1F54" w:rsidR="00EA7867" w:rsidRDefault="008F5A7D" w:rsidP="008F5A7D">
      <w:r>
        <w:t xml:space="preserve">It wouldn’t be spring without some good </w:t>
      </w:r>
      <w:r w:rsidR="005B05E6">
        <w:t xml:space="preserve">ol’ </w:t>
      </w:r>
      <w:r>
        <w:t xml:space="preserve">fashioned NAMA networking. I’ll be in Kansas City this April for the 2024 Agri-Marketing Conference. Make sure you get registered and be there! #NAMA24 </w:t>
      </w:r>
    </w:p>
    <w:p w14:paraId="76722A25" w14:textId="06E371D0" w:rsidR="008F5A7D" w:rsidRDefault="00EA7867" w:rsidP="008F5A7D">
      <w:hyperlink r:id="rId8" w:history="1">
        <w:r w:rsidRPr="002A6BCE">
          <w:rPr>
            <w:rStyle w:val="Hyperlink"/>
          </w:rPr>
          <w:t>https://www.nama.org/bright_horizons.html</w:t>
        </w:r>
      </w:hyperlink>
    </w:p>
    <w:p w14:paraId="484CD413" w14:textId="77777777" w:rsidR="00EA7867" w:rsidRDefault="00EA7867" w:rsidP="008F5A7D"/>
    <w:p w14:paraId="18CF0025" w14:textId="77777777" w:rsidR="00EA7867" w:rsidRDefault="00EA7867" w:rsidP="008F5A7D"/>
    <w:p w14:paraId="4602A766" w14:textId="77777777" w:rsidR="00F229C6" w:rsidRDefault="00F229C6"/>
    <w:sectPr w:rsidR="00F22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19"/>
    <w:rsid w:val="00002965"/>
    <w:rsid w:val="00226719"/>
    <w:rsid w:val="005B05E6"/>
    <w:rsid w:val="00626E18"/>
    <w:rsid w:val="006E69FA"/>
    <w:rsid w:val="008F5A7D"/>
    <w:rsid w:val="009C7C22"/>
    <w:rsid w:val="00A33AB3"/>
    <w:rsid w:val="00C65942"/>
    <w:rsid w:val="00EA7867"/>
    <w:rsid w:val="00EE317E"/>
    <w:rsid w:val="00F2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0C90C"/>
  <w15:chartTrackingRefBased/>
  <w15:docId w15:val="{D00478F8-AEAB-4E41-9BBB-AB46B94E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8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ma.org/bright_horizon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ma.org/bright_horizon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ma.org/bright_horizons.html" TargetMode="External"/><Relationship Id="rId5" Type="http://schemas.openxmlformats.org/officeDocument/2006/relationships/hyperlink" Target="https://www.nama.org/bright_horizon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ama.org/bright_horizons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Bennett</dc:creator>
  <cp:keywords/>
  <dc:description/>
  <cp:lastModifiedBy>Erika Slinker</cp:lastModifiedBy>
  <cp:revision>8</cp:revision>
  <dcterms:created xsi:type="dcterms:W3CDTF">2024-01-25T15:54:00Z</dcterms:created>
  <dcterms:modified xsi:type="dcterms:W3CDTF">2024-01-29T20:14:00Z</dcterms:modified>
</cp:coreProperties>
</file>